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74"/>
        <w:gridCol w:w="1285"/>
        <w:gridCol w:w="133"/>
        <w:gridCol w:w="1852"/>
        <w:gridCol w:w="1843"/>
        <w:gridCol w:w="5650"/>
        <w:gridCol w:w="2562"/>
      </w:tblGrid>
      <w:tr w:rsidR="00833B23" w:rsidRPr="000F038E" w:rsidTr="008529F0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0F038E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F038E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F038E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F038E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42B3B" w:rsidRPr="000F038E" w:rsidRDefault="00842B3B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F038E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F038E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0F038E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0F038E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974C8" w:rsidRPr="000F038E" w:rsidTr="008529F0">
        <w:trPr>
          <w:trHeight w:hRule="exact" w:val="1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F038E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4974C8" w:rsidRPr="000F038E" w:rsidRDefault="004974C8" w:rsidP="004974C8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4974C8" w:rsidRPr="000F038E" w:rsidRDefault="004974C8" w:rsidP="004974C8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974C8" w:rsidRPr="000F038E" w:rsidRDefault="004974C8" w:rsidP="004974C8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0F038E"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>Имя прилагательное как часть речи.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>Перейти по ссылке в РЭШ и просмотреть материал</w:t>
            </w:r>
          </w:p>
          <w:p w:rsidR="004974C8" w:rsidRPr="000F038E" w:rsidRDefault="004974C8" w:rsidP="004974C8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F038E">
              <w:rPr>
                <w:rFonts w:ascii="Times New Roman" w:hAnsi="Times New Roman" w:cs="Times New Roman"/>
                <w:color w:val="1F497D" w:themeColor="text2"/>
              </w:rPr>
              <w:t>https://resh.edu.ru/subject/lesson/32</w:t>
            </w:r>
          </w:p>
          <w:p w:rsidR="004974C8" w:rsidRPr="000F038E" w:rsidRDefault="004974C8" w:rsidP="004974C8">
            <w:pPr>
              <w:pStyle w:val="4"/>
              <w:shd w:val="clear" w:color="auto" w:fill="auto"/>
              <w:spacing w:before="0" w:line="38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либо в случае отсутствия интернет - соединения изучить материал в учебнике на стр.</w:t>
            </w: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83-85и выполнить упр.570 с заданиями  к нему</w:t>
            </w:r>
            <w:proofErr w:type="gramStart"/>
            <w:r w:rsidRPr="000F03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974C8" w:rsidRPr="000F038E" w:rsidRDefault="004974C8" w:rsidP="004974C8">
            <w:pPr>
              <w:pStyle w:val="4"/>
              <w:shd w:val="clear" w:color="auto" w:fill="auto"/>
              <w:spacing w:before="0" w:line="38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По средствам звонка учителю  сообщить ответы по заданиям</w:t>
            </w:r>
          </w:p>
          <w:p w:rsidR="004974C8" w:rsidRPr="000F038E" w:rsidRDefault="004974C8" w:rsidP="0049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 xml:space="preserve">Выполнить упр.570 с заданиями к нему. Фотоотчёт прислать через АСУ РСО либо в </w:t>
            </w:r>
            <w:proofErr w:type="spellStart"/>
            <w:r w:rsidRPr="000F038E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4974C8" w:rsidRPr="000F038E" w:rsidTr="008529F0">
        <w:trPr>
          <w:trHeight w:hRule="exact" w:val="42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Етриванова</w:t>
            </w:r>
            <w:proofErr w:type="spellEnd"/>
            <w:r w:rsidRPr="000F038E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A04BD4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>Лишайники.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A04BD4">
            <w:pPr>
              <w:rPr>
                <w:rFonts w:ascii="Times New Roman" w:hAnsi="Times New Roman" w:cs="Times New Roman"/>
              </w:rPr>
            </w:pPr>
            <w:proofErr w:type="gramStart"/>
            <w:r w:rsidRPr="000F038E">
              <w:rPr>
                <w:rFonts w:ascii="Times New Roman" w:hAnsi="Times New Roman" w:cs="Times New Roman"/>
              </w:rPr>
              <w:t xml:space="preserve">1.Перейти по ссылке в </w:t>
            </w:r>
            <w:proofErr w:type="spellStart"/>
            <w:r w:rsidRPr="000F038E">
              <w:rPr>
                <w:rFonts w:ascii="Times New Roman" w:hAnsi="Times New Roman" w:cs="Times New Roman"/>
                <w:b/>
                <w:lang w:val="en-US"/>
              </w:rPr>
              <w:t>infourok</w:t>
            </w:r>
            <w:proofErr w:type="spellEnd"/>
            <w:r w:rsidRPr="000F038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0F038E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0F038E">
              <w:rPr>
                <w:rFonts w:ascii="Times New Roman" w:hAnsi="Times New Roman" w:cs="Times New Roman"/>
              </w:rPr>
              <w:t xml:space="preserve"> и просмотреть материал: </w:t>
            </w:r>
            <w:hyperlink r:id="rId8" w:history="1">
              <w:r w:rsidRPr="000F038E">
                <w:rPr>
                  <w:rStyle w:val="a3"/>
                  <w:rFonts w:ascii="Times New Roman" w:hAnsi="Times New Roman" w:cs="Times New Roman"/>
                </w:rPr>
                <w:t>https://yandex.ru/video/preview/?filmId=8588873946653681038&amp;text=%D0%A0%D1%8D%D1%88%20%D0%BB%D0%B8%D1%88%D0%B0%D0%B9%D0%BD%D0%B8%D0%BA%D0%B8%205%20%D0%BA%D0%BB%D0%B0%D1%81%D1%81%20%D0%B2%D0%B8</w:t>
              </w:r>
              <w:proofErr w:type="gramEnd"/>
              <w:r w:rsidRPr="000F038E">
                <w:rPr>
                  <w:rStyle w:val="a3"/>
                  <w:rFonts w:ascii="Times New Roman" w:hAnsi="Times New Roman" w:cs="Times New Roman"/>
                </w:rPr>
                <w:t>%D0%B4%D0%B5%D0%BE&amp;path=wizard&amp;parent-reqid=1586199861763686-1212345450712603007700228-prestable-app-host-sas-web-yp-166&amp;redircnt=1586199886.1</w:t>
              </w:r>
            </w:hyperlink>
          </w:p>
          <w:p w:rsidR="004974C8" w:rsidRPr="000F038E" w:rsidRDefault="004974C8" w:rsidP="00A04BD4">
            <w:pPr>
              <w:jc w:val="center"/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 xml:space="preserve">либо </w:t>
            </w:r>
          </w:p>
          <w:p w:rsidR="004974C8" w:rsidRPr="000F038E" w:rsidRDefault="004974C8" w:rsidP="008529F0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 xml:space="preserve">в случае отсутствия интернет - соединения 2.ознакомиться с материалом параграфов № 19 в учебнике.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C8" w:rsidRPr="000F038E" w:rsidRDefault="004974C8" w:rsidP="00A04BD4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>1.Изучить параграф №19</w:t>
            </w:r>
          </w:p>
          <w:p w:rsidR="004974C8" w:rsidRPr="000F038E" w:rsidRDefault="004974C8" w:rsidP="00A04BD4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>2. Нарисовать  в тетрадь рисунок 67« Строение лишайников»</w:t>
            </w:r>
          </w:p>
          <w:p w:rsidR="004974C8" w:rsidRPr="000F038E" w:rsidRDefault="004974C8" w:rsidP="00A04BD4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>3.Выполнить словарную работу. Курсивом выделенные слова выписать и дать им определения.</w:t>
            </w:r>
          </w:p>
          <w:p w:rsidR="004974C8" w:rsidRPr="000F038E" w:rsidRDefault="004974C8" w:rsidP="00A04BD4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 xml:space="preserve">4. Фотоотчёт прислать в АСУ РСО, либо в </w:t>
            </w:r>
            <w:proofErr w:type="spellStart"/>
            <w:r w:rsidRPr="000F03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F038E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0F038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F038E">
              <w:rPr>
                <w:rFonts w:ascii="Times New Roman" w:hAnsi="Times New Roman" w:cs="Times New Roman"/>
              </w:rPr>
              <w:t>.</w:t>
            </w:r>
          </w:p>
          <w:p w:rsidR="004974C8" w:rsidRPr="000F038E" w:rsidRDefault="004974C8" w:rsidP="00A04BD4">
            <w:pPr>
              <w:rPr>
                <w:rFonts w:ascii="Times New Roman" w:hAnsi="Times New Roman" w:cs="Times New Roman"/>
              </w:rPr>
            </w:pPr>
          </w:p>
        </w:tc>
      </w:tr>
      <w:tr w:rsidR="004974C8" w:rsidRPr="000F038E" w:rsidTr="008529F0">
        <w:trPr>
          <w:trHeight w:hRule="exact" w:val="21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4C8" w:rsidRPr="000F038E" w:rsidRDefault="004974C8" w:rsidP="004974C8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F038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4974C8" w:rsidRPr="000F038E" w:rsidRDefault="004974C8" w:rsidP="004974C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F038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4974C8" w:rsidRPr="000F038E" w:rsidRDefault="004974C8" w:rsidP="004974C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F038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4974C8" w:rsidRPr="000F038E" w:rsidRDefault="004974C8" w:rsidP="004974C8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4974C8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974C8" w:rsidRPr="000F038E" w:rsidRDefault="004974C8" w:rsidP="004974C8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A04BD4">
            <w:pPr>
              <w:autoSpaceDE w:val="0"/>
              <w:spacing w:before="22"/>
              <w:ind w:right="-2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</w:rPr>
              <w:t>За</w:t>
            </w:r>
            <w:r w:rsidRPr="000F0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038E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0F038E">
              <w:rPr>
                <w:rFonts w:ascii="Times New Roman" w:hAnsi="Times New Roman" w:cs="Times New Roman"/>
              </w:rPr>
              <w:t xml:space="preserve">покупками.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C8" w:rsidRPr="000F038E" w:rsidRDefault="004974C8" w:rsidP="00A04BD4">
            <w:pPr>
              <w:pStyle w:val="4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Изучить урок в РЭШ </w:t>
            </w:r>
            <w:hyperlink r:id="rId9" w:history="1">
              <w:r w:rsidRPr="000F038E">
                <w:rPr>
                  <w:rStyle w:val="Calibri16pt0pt"/>
                  <w:rFonts w:ascii="Times New Roman" w:hAnsi="Times New Roman" w:cs="Times New Roman"/>
                  <w:sz w:val="24"/>
                  <w:szCs w:val="24"/>
                </w:rPr>
                <w:t>https://resh.edu.ru/subject/lesson/7515/start/</w:t>
              </w:r>
            </w:hyperlink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и выполнить тренировочные задания. В случае отсутствия связи пройдите урок в учебнике стр. 106 у. 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C8" w:rsidRPr="000F038E" w:rsidRDefault="004974C8" w:rsidP="00A04BD4">
            <w:pPr>
              <w:jc w:val="center"/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  <w:shd w:val="clear" w:color="auto" w:fill="FFFFFF"/>
              </w:rPr>
              <w:t xml:space="preserve">Д.З. в электронной тетради </w:t>
            </w:r>
            <w:hyperlink r:id="rId10" w:history="1">
              <w:r w:rsidRPr="000F038E">
                <w:rPr>
                  <w:rStyle w:val="a3"/>
                  <w:rFonts w:ascii="Times New Roman" w:hAnsi="Times New Roman" w:cs="Times New Roman"/>
                </w:rPr>
                <w:t>https://edu.skyeng.ru/</w:t>
              </w:r>
            </w:hyperlink>
            <w:r w:rsidRPr="000F03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 в учебнике стр. 107 выполните № 3 Фотоотчёт прислать в АСУ РСО, либо в </w:t>
            </w:r>
            <w:proofErr w:type="spellStart"/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proofErr w:type="spellStart"/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4974C8" w:rsidRPr="000F038E" w:rsidTr="00806C54">
        <w:trPr>
          <w:trHeight w:hRule="exact" w:val="58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C8" w:rsidRPr="000F038E" w:rsidRDefault="004974C8" w:rsidP="004974C8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</w:tc>
      </w:tr>
      <w:tr w:rsidR="000F038E" w:rsidRPr="000F038E" w:rsidTr="008529F0">
        <w:trPr>
          <w:trHeight w:hRule="exact" w:val="1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8E" w:rsidRPr="000F038E" w:rsidRDefault="000F038E" w:rsidP="000F038E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38E" w:rsidRPr="000F038E" w:rsidRDefault="000F038E" w:rsidP="000F038E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38E" w:rsidRPr="000F038E" w:rsidRDefault="000F038E" w:rsidP="000F038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F038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0F038E" w:rsidRPr="000F038E" w:rsidRDefault="000F038E" w:rsidP="000F038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F038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0F038E" w:rsidRPr="000F038E" w:rsidRDefault="000F038E" w:rsidP="000F038E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38E" w:rsidRPr="000F038E" w:rsidRDefault="000F038E" w:rsidP="000F038E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F038E" w:rsidRPr="000F038E" w:rsidRDefault="000F038E" w:rsidP="000F038E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Иванова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38E" w:rsidRPr="000F038E" w:rsidRDefault="000F038E" w:rsidP="000F038E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8E" w:rsidRPr="000F038E" w:rsidRDefault="000F038E" w:rsidP="000F038E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0F038E" w:rsidRPr="000F038E" w:rsidRDefault="00B2690F" w:rsidP="000F038E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="000F038E" w:rsidRPr="000F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  <w:r w:rsidR="000F038E"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038E" w:rsidRPr="000F038E">
              <w:rPr>
                <w:rFonts w:ascii="Times New Roman" w:hAnsi="Times New Roman" w:cs="Times New Roman"/>
                <w:sz w:val="24"/>
                <w:szCs w:val="24"/>
              </w:rPr>
              <w:t xml:space="preserve"> После  просмотра выполните проверочные задания</w:t>
            </w:r>
            <w:r w:rsidR="000F038E"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прочитайте </w:t>
            </w:r>
            <w:proofErr w:type="gramStart"/>
            <w:r w:rsidR="000F038E"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F038E"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13  в учебнике, в тетрадь запишите обязанности гражданина РФ.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38E" w:rsidRPr="000F038E" w:rsidRDefault="000F038E" w:rsidP="000F038E">
            <w:pPr>
              <w:rPr>
                <w:rFonts w:ascii="Times New Roman" w:hAnsi="Times New Roman" w:cs="Times New Roman"/>
              </w:rPr>
            </w:pPr>
            <w:proofErr w:type="gramStart"/>
            <w:r w:rsidRPr="000F038E">
              <w:rPr>
                <w:rFonts w:ascii="Times New Roman" w:hAnsi="Times New Roman" w:cs="Times New Roman"/>
              </w:rPr>
              <w:t>П</w:t>
            </w:r>
            <w:proofErr w:type="gramEnd"/>
            <w:r w:rsidRPr="000F038E">
              <w:rPr>
                <w:rFonts w:ascii="Times New Roman" w:hAnsi="Times New Roman" w:cs="Times New Roman"/>
              </w:rPr>
              <w:t xml:space="preserve"> 13. прочитать, ответить на 2 вопрос письменно,  фото отчет прислать через АСУ РСО, либо </w:t>
            </w:r>
            <w:proofErr w:type="spellStart"/>
            <w:r w:rsidRPr="000F03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F038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F038E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0F038E" w:rsidRPr="000F038E" w:rsidTr="008529F0">
        <w:trPr>
          <w:trHeight w:hRule="exact" w:val="2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8E" w:rsidRPr="000F038E" w:rsidRDefault="000F038E" w:rsidP="000F038E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38E" w:rsidRPr="000F038E" w:rsidRDefault="000F038E" w:rsidP="000F038E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8E" w:rsidRPr="000F038E" w:rsidRDefault="000F038E" w:rsidP="000F038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F038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0F038E" w:rsidRPr="000F038E" w:rsidRDefault="000F038E" w:rsidP="000F038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F038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0F038E" w:rsidRPr="000F038E" w:rsidRDefault="000F038E" w:rsidP="000F038E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38E" w:rsidRPr="000F038E" w:rsidRDefault="000F038E" w:rsidP="000F038E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F038E" w:rsidRPr="000F038E" w:rsidRDefault="000F038E" w:rsidP="000F038E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0F038E"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8E" w:rsidRPr="000F038E" w:rsidRDefault="000F038E" w:rsidP="000F038E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 xml:space="preserve"> Сочинение по произведению В.П. Астафьева «</w:t>
            </w:r>
            <w:proofErr w:type="spellStart"/>
            <w:r w:rsidRPr="000F038E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0F038E">
              <w:rPr>
                <w:rFonts w:ascii="Times New Roman" w:hAnsi="Times New Roman" w:cs="Times New Roman"/>
              </w:rPr>
              <w:t xml:space="preserve"> озеро».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8E" w:rsidRPr="000F038E" w:rsidRDefault="000F038E" w:rsidP="000F038E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 xml:space="preserve">Изучить  по учебнику  стр.138-141 и написать сочинение по  плану </w:t>
            </w:r>
            <w:proofErr w:type="gramStart"/>
            <w:r w:rsidRPr="000F03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F038E">
              <w:rPr>
                <w:rFonts w:ascii="Times New Roman" w:hAnsi="Times New Roman" w:cs="Times New Roman"/>
              </w:rPr>
              <w:t>план есть у каждого ученика)</w:t>
            </w:r>
          </w:p>
          <w:p w:rsidR="000F038E" w:rsidRPr="000F038E" w:rsidRDefault="000F038E" w:rsidP="000F038E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>По средствам звонка учителю  сообщить ответы по заданиям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8E" w:rsidRPr="000F038E" w:rsidRDefault="000F038E" w:rsidP="000F038E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 xml:space="preserve"> Сочинение написать  и  фотоотчёт прислать через АСУ РСО либо в </w:t>
            </w:r>
            <w:proofErr w:type="spellStart"/>
            <w:r w:rsidRPr="000F038E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0F038E" w:rsidRPr="000F038E" w:rsidTr="008529F0">
        <w:trPr>
          <w:trHeight w:hRule="exact" w:val="16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8E" w:rsidRPr="000F038E" w:rsidRDefault="000F038E" w:rsidP="000F038E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38E" w:rsidRPr="000F038E" w:rsidRDefault="000F038E" w:rsidP="000F038E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8E" w:rsidRPr="000F038E" w:rsidRDefault="000F038E" w:rsidP="000F038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F038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0F038E" w:rsidRPr="000F038E" w:rsidRDefault="000F038E" w:rsidP="000F038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F038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0F038E" w:rsidRPr="000F038E" w:rsidRDefault="000F038E" w:rsidP="000F038E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38E" w:rsidRPr="000F038E" w:rsidRDefault="000F038E" w:rsidP="000F038E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038E" w:rsidRPr="000F038E" w:rsidRDefault="000F038E" w:rsidP="000F038E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E">
              <w:rPr>
                <w:rFonts w:ascii="Times New Roman" w:hAnsi="Times New Roman" w:cs="Times New Roman"/>
                <w:sz w:val="24"/>
                <w:szCs w:val="24"/>
              </w:rPr>
              <w:t>Гришенкова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8E" w:rsidRPr="000F038E" w:rsidRDefault="000F038E" w:rsidP="000F038E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8E" w:rsidRPr="000F038E" w:rsidRDefault="000F038E" w:rsidP="000F038E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>Продолжаем решать задачи по данной теме.</w:t>
            </w:r>
          </w:p>
          <w:p w:rsidR="000F038E" w:rsidRPr="000F038E" w:rsidRDefault="000F038E" w:rsidP="000F038E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>Для повторения можно перейти по ссылке</w:t>
            </w:r>
          </w:p>
          <w:p w:rsidR="000F038E" w:rsidRPr="000F038E" w:rsidRDefault="00B2690F" w:rsidP="000F038E">
            <w:pPr>
              <w:rPr>
                <w:rFonts w:ascii="Times New Roman" w:hAnsi="Times New Roman" w:cs="Times New Roman"/>
              </w:rPr>
            </w:pPr>
            <w:hyperlink r:id="rId12" w:history="1">
              <w:r w:rsidR="000F038E" w:rsidRPr="000F038E">
                <w:rPr>
                  <w:rStyle w:val="a3"/>
                  <w:rFonts w:ascii="Times New Roman" w:hAnsi="Times New Roman" w:cs="Times New Roman"/>
                </w:rPr>
                <w:t>https://resh.edu.ru/subject/lesson/721/</w:t>
              </w:r>
            </w:hyperlink>
          </w:p>
          <w:p w:rsidR="000F038E" w:rsidRPr="000F038E" w:rsidRDefault="000F038E" w:rsidP="000F038E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>Либо в случае отсутствия интернет -</w:t>
            </w:r>
            <w:r w:rsidR="008529F0">
              <w:rPr>
                <w:rFonts w:ascii="Times New Roman" w:hAnsi="Times New Roman" w:cs="Times New Roman"/>
              </w:rPr>
              <w:t xml:space="preserve"> соединения повторить материал </w:t>
            </w:r>
            <w:bookmarkStart w:id="0" w:name="_GoBack"/>
            <w:bookmarkEnd w:id="0"/>
            <w:r w:rsidRPr="000F038E">
              <w:rPr>
                <w:rFonts w:ascii="Times New Roman" w:hAnsi="Times New Roman" w:cs="Times New Roman"/>
              </w:rPr>
              <w:t xml:space="preserve"> в учебнике на стр. 229-230.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8E" w:rsidRPr="000F038E" w:rsidRDefault="000F038E" w:rsidP="000F038E">
            <w:pPr>
              <w:rPr>
                <w:rFonts w:ascii="Times New Roman" w:hAnsi="Times New Roman" w:cs="Times New Roman"/>
              </w:rPr>
            </w:pPr>
            <w:r w:rsidRPr="000F038E">
              <w:rPr>
                <w:rFonts w:ascii="Times New Roman" w:hAnsi="Times New Roman" w:cs="Times New Roman"/>
              </w:rPr>
              <w:t xml:space="preserve">Выполняем №925, 927, 943 из учебника. Решение прислать в АСУ РСО, либо в </w:t>
            </w:r>
            <w:proofErr w:type="spellStart"/>
            <w:r w:rsidRPr="000F03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F038E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0F038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F038E">
              <w:rPr>
                <w:rFonts w:ascii="Times New Roman" w:hAnsi="Times New Roman" w:cs="Times New Roman"/>
              </w:rPr>
              <w:t>.</w:t>
            </w:r>
          </w:p>
        </w:tc>
      </w:tr>
    </w:tbl>
    <w:p w:rsidR="00DC332E" w:rsidRPr="000F038E" w:rsidRDefault="00B26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DA3346" w:rsidRDefault="00833B23" w:rsidP="00DA3346"/>
              </w:txbxContent>
            </v:textbox>
          </v:shape>
        </w:pict>
      </w:r>
    </w:p>
    <w:p w:rsidR="0080518F" w:rsidRPr="000F038E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0F038E" w:rsidSect="00833B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0F" w:rsidRDefault="00B2690F" w:rsidP="00DC2A80">
      <w:r>
        <w:separator/>
      </w:r>
    </w:p>
  </w:endnote>
  <w:endnote w:type="continuationSeparator" w:id="0">
    <w:p w:rsidR="00B2690F" w:rsidRDefault="00B2690F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0F" w:rsidRDefault="00B2690F" w:rsidP="00DC2A80">
      <w:r>
        <w:separator/>
      </w:r>
    </w:p>
  </w:footnote>
  <w:footnote w:type="continuationSeparator" w:id="0">
    <w:p w:rsidR="00B2690F" w:rsidRDefault="00B2690F" w:rsidP="00DC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8285B"/>
    <w:rsid w:val="000B03B8"/>
    <w:rsid w:val="000C7FD4"/>
    <w:rsid w:val="000F038E"/>
    <w:rsid w:val="0014092F"/>
    <w:rsid w:val="00155D39"/>
    <w:rsid w:val="00175AAC"/>
    <w:rsid w:val="001D1074"/>
    <w:rsid w:val="001F244D"/>
    <w:rsid w:val="001F66AC"/>
    <w:rsid w:val="00201A0F"/>
    <w:rsid w:val="002C0DF4"/>
    <w:rsid w:val="002F258E"/>
    <w:rsid w:val="003829BF"/>
    <w:rsid w:val="003833CA"/>
    <w:rsid w:val="003A55C6"/>
    <w:rsid w:val="003D7FE8"/>
    <w:rsid w:val="0041366F"/>
    <w:rsid w:val="00482999"/>
    <w:rsid w:val="004974C8"/>
    <w:rsid w:val="004E69E4"/>
    <w:rsid w:val="00543BDD"/>
    <w:rsid w:val="005762DD"/>
    <w:rsid w:val="0060197B"/>
    <w:rsid w:val="00616BCC"/>
    <w:rsid w:val="006272C9"/>
    <w:rsid w:val="00712930"/>
    <w:rsid w:val="00722D0B"/>
    <w:rsid w:val="00750A53"/>
    <w:rsid w:val="007957CC"/>
    <w:rsid w:val="0080518F"/>
    <w:rsid w:val="00806C54"/>
    <w:rsid w:val="00833B23"/>
    <w:rsid w:val="00842B3B"/>
    <w:rsid w:val="008529F0"/>
    <w:rsid w:val="00895E63"/>
    <w:rsid w:val="008D74EE"/>
    <w:rsid w:val="008F191F"/>
    <w:rsid w:val="009B3EA9"/>
    <w:rsid w:val="00A03BEB"/>
    <w:rsid w:val="00A24A4D"/>
    <w:rsid w:val="00A31E82"/>
    <w:rsid w:val="00AF6A6D"/>
    <w:rsid w:val="00B067A7"/>
    <w:rsid w:val="00B151D6"/>
    <w:rsid w:val="00B2690F"/>
    <w:rsid w:val="00B72A0F"/>
    <w:rsid w:val="00B76F4F"/>
    <w:rsid w:val="00B926FE"/>
    <w:rsid w:val="00BC0DCE"/>
    <w:rsid w:val="00BF253C"/>
    <w:rsid w:val="00C3552B"/>
    <w:rsid w:val="00CE7C1C"/>
    <w:rsid w:val="00D32E4D"/>
    <w:rsid w:val="00D45CFC"/>
    <w:rsid w:val="00D51B4D"/>
    <w:rsid w:val="00DA3346"/>
    <w:rsid w:val="00DC2A80"/>
    <w:rsid w:val="00DC332E"/>
    <w:rsid w:val="00DE6BCF"/>
    <w:rsid w:val="00E01DA7"/>
    <w:rsid w:val="00E7568C"/>
    <w:rsid w:val="00ED7E0C"/>
    <w:rsid w:val="00F468C2"/>
    <w:rsid w:val="00F50559"/>
    <w:rsid w:val="00F8769F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A24A4D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588873946653681038&amp;text=%D0%A0%D1%8D%D1%88%20%D0%BB%D0%B8%D1%88%D0%B0%D0%B9%D0%BD%D0%B8%D0%BA%D0%B8%205%20%D0%BA%D0%BB%D0%B0%D1%81%D1%81%20%D0%B2%D0%B8%D0%B4%D0%B5%D0%BE&amp;path=wizard&amp;parent-reqid=1586199861763686-1212345450712603007700228-prestable-app-host-sas-web-yp-166&amp;redircnt=1586199886.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21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538/start/22408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du.skyeng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15/star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ED08-8C1F-4A31-8260-93A07BCC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6</cp:revision>
  <dcterms:created xsi:type="dcterms:W3CDTF">2020-04-04T11:32:00Z</dcterms:created>
  <dcterms:modified xsi:type="dcterms:W3CDTF">2020-04-07T14:35:00Z</dcterms:modified>
</cp:coreProperties>
</file>